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F0DE">
      <w:pPr>
        <w:jc w:val="center"/>
        <w:rPr>
          <w:rFonts w:ascii="Lato" w:hAnsi="Lato"/>
          <w:b/>
          <w:bCs/>
          <w:sz w:val="40"/>
          <w:szCs w:val="4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00150" cy="1264285"/>
            <wp:effectExtent l="0" t="0" r="0" b="0"/>
            <wp:wrapSquare wrapText="bothSides"/>
            <wp:docPr id="6399679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967953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5C7D4C">
      <w:pPr>
        <w:jc w:val="center"/>
        <w:rPr>
          <w:rFonts w:ascii="Lato" w:hAnsi="Lato"/>
          <w:b/>
          <w:bCs/>
          <w:sz w:val="40"/>
          <w:szCs w:val="40"/>
        </w:rPr>
      </w:pPr>
    </w:p>
    <w:p w14:paraId="54270B3A">
      <w:pPr>
        <w:rPr>
          <w:rFonts w:ascii="Lato" w:hAnsi="Lato"/>
          <w:b/>
          <w:bCs/>
          <w:sz w:val="40"/>
          <w:szCs w:val="40"/>
        </w:rPr>
      </w:pPr>
    </w:p>
    <w:p w14:paraId="5E6E1406">
      <w:pPr>
        <w:jc w:val="center"/>
        <w:rPr>
          <w:rFonts w:hint="default" w:ascii="Arial Black" w:hAnsi="Arial Black" w:cs="Arial Black"/>
          <w:b/>
          <w:bCs/>
          <w:sz w:val="40"/>
          <w:szCs w:val="40"/>
        </w:rPr>
      </w:pPr>
      <w:r>
        <w:rPr>
          <w:rFonts w:hint="default" w:ascii="Arial Black" w:hAnsi="Arial Black" w:cs="Arial Black"/>
          <w:b/>
          <w:bCs/>
          <w:sz w:val="40"/>
          <w:szCs w:val="40"/>
        </w:rPr>
        <w:t>Advocacy in Action</w:t>
      </w:r>
    </w:p>
    <w:p w14:paraId="0D3F4C0F">
      <w:pPr>
        <w:jc w:val="center"/>
        <w:rPr>
          <w:rFonts w:ascii="Aptos Black" w:hAnsi="Aptos Black"/>
          <w:b/>
          <w:bCs/>
          <w:sz w:val="40"/>
          <w:szCs w:val="40"/>
        </w:rPr>
      </w:pPr>
      <w:r>
        <w:rPr>
          <w:rFonts w:hint="default" w:ascii="Arial Black" w:hAnsi="Arial Black" w:cs="Arial Black"/>
          <w:b/>
          <w:bCs/>
          <w:sz w:val="40"/>
          <w:szCs w:val="40"/>
        </w:rPr>
        <w:t>Climate Change Agents Camp 2025</w:t>
      </w:r>
    </w:p>
    <w:p w14:paraId="3D749CB8">
      <w:pPr>
        <w:jc w:val="center"/>
        <w:rPr>
          <w:rFonts w:ascii="Lato" w:hAnsi="Lato"/>
          <w:b/>
          <w:bCs/>
          <w:sz w:val="36"/>
          <w:szCs w:val="36"/>
        </w:rPr>
      </w:pPr>
      <w:r>
        <w:rPr>
          <w:rFonts w:ascii="Lato" w:hAnsi="Lato"/>
          <w:b/>
          <w:bCs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43180</wp:posOffset>
            </wp:positionV>
            <wp:extent cx="2457450" cy="1841500"/>
            <wp:effectExtent l="0" t="0" r="0" b="6350"/>
            <wp:wrapSquare wrapText="bothSides"/>
            <wp:docPr id="1052163594" name="Picture 1" descr="A group of girls standing on a po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163594" name="Picture 1" descr="A group of girls standing on a porch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39E784">
      <w:pPr>
        <w:jc w:val="center"/>
        <w:rPr>
          <w:rFonts w:ascii="Lato" w:hAnsi="Lato"/>
          <w:b/>
          <w:bCs/>
          <w:sz w:val="36"/>
          <w:szCs w:val="36"/>
        </w:rPr>
      </w:pPr>
    </w:p>
    <w:p w14:paraId="653E1853">
      <w:pPr>
        <w:jc w:val="center"/>
        <w:rPr>
          <w:rFonts w:ascii="Lato" w:hAnsi="Lato"/>
          <w:b/>
          <w:bCs/>
          <w:sz w:val="36"/>
          <w:szCs w:val="36"/>
        </w:rPr>
      </w:pPr>
    </w:p>
    <w:p w14:paraId="757FB31A">
      <w:pPr>
        <w:jc w:val="center"/>
        <w:rPr>
          <w:rFonts w:ascii="Lato" w:hAnsi="Lato"/>
          <w:b/>
          <w:bCs/>
          <w:sz w:val="36"/>
          <w:szCs w:val="36"/>
        </w:rPr>
      </w:pPr>
    </w:p>
    <w:p w14:paraId="053BEA4E">
      <w:pPr>
        <w:jc w:val="center"/>
        <w:rPr>
          <w:rFonts w:ascii="Lato" w:hAnsi="Lato"/>
          <w:b/>
          <w:bCs/>
          <w:sz w:val="36"/>
          <w:szCs w:val="36"/>
        </w:rPr>
      </w:pPr>
    </w:p>
    <w:p w14:paraId="1770E2A1">
      <w:pPr>
        <w:spacing w:after="0" w:line="240" w:lineRule="auto"/>
        <w:jc w:val="center"/>
        <w:rPr>
          <w:rFonts w:ascii="Lato" w:hAnsi="Lato"/>
          <w:b/>
          <w:bCs/>
          <w:sz w:val="36"/>
          <w:szCs w:val="36"/>
        </w:rPr>
      </w:pPr>
      <w:r>
        <w:rPr>
          <w:rFonts w:ascii="Lato" w:hAnsi="Lato"/>
          <w:b/>
          <w:bCs/>
          <w:sz w:val="36"/>
          <w:szCs w:val="36"/>
        </w:rPr>
        <w:t>July 16 – 19</w:t>
      </w:r>
    </w:p>
    <w:p w14:paraId="273A8010">
      <w:pPr>
        <w:jc w:val="center"/>
        <w:rPr>
          <w:rFonts w:ascii="Lato" w:hAnsi="Lato"/>
          <w:b/>
          <w:bCs/>
          <w:sz w:val="36"/>
          <w:szCs w:val="36"/>
        </w:rPr>
      </w:pPr>
      <w:r>
        <w:rPr>
          <w:rFonts w:ascii="Lato" w:hAnsi="Lato"/>
          <w:b/>
          <w:bCs/>
          <w:sz w:val="36"/>
          <w:szCs w:val="36"/>
        </w:rPr>
        <w:t>Nevada County, California</w:t>
      </w:r>
    </w:p>
    <w:p w14:paraId="66D97B64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hint="default" w:ascii="Lato" w:hAnsi="Lato"/>
          <w:b/>
          <w:bCs/>
          <w:sz w:val="28"/>
          <w:szCs w:val="28"/>
          <w:lang w:val="en-US"/>
        </w:rPr>
        <w:t>J</w:t>
      </w:r>
      <w:r>
        <w:rPr>
          <w:rFonts w:ascii="Lato" w:hAnsi="Lato"/>
          <w:b/>
          <w:bCs/>
          <w:sz w:val="28"/>
          <w:szCs w:val="28"/>
        </w:rPr>
        <w:t xml:space="preserve">oin us for an action-based three-night camp experience!                                                                Explore new </w:t>
      </w:r>
      <w:r>
        <w:rPr>
          <w:rFonts w:ascii="Lato" w:hAnsi="Lato"/>
          <w:b/>
          <w:bCs/>
          <w:sz w:val="28"/>
          <w:szCs w:val="28"/>
          <w:lang w:val="en-US"/>
        </w:rPr>
        <w:t xml:space="preserve">ways </w:t>
      </w:r>
      <w:r>
        <w:rPr>
          <w:rFonts w:ascii="Lato" w:hAnsi="Lato"/>
          <w:b/>
          <w:bCs/>
          <w:sz w:val="28"/>
          <w:szCs w:val="28"/>
        </w:rPr>
        <w:t>to help your climate and your community.</w:t>
      </w:r>
    </w:p>
    <w:p w14:paraId="273F0985">
      <w:pPr>
        <w:jc w:val="center"/>
        <w:rPr>
          <w:rFonts w:hint="default" w:ascii="Lato" w:hAnsi="Lato"/>
          <w:b/>
          <w:bCs/>
          <w:sz w:val="28"/>
          <w:szCs w:val="28"/>
          <w:lang w:val="en-US"/>
        </w:rPr>
      </w:pPr>
      <w:r>
        <w:rPr>
          <w:rFonts w:hint="default" w:ascii="Lato" w:hAnsi="Lato"/>
          <w:b/>
          <w:bCs/>
          <w:sz w:val="28"/>
          <w:szCs w:val="28"/>
          <w:lang w:val="en-US"/>
        </w:rPr>
        <w:t>Thanks to the generosity of Sierra Foothills Audubon Society,               scholarships are now available.</w:t>
      </w:r>
    </w:p>
    <w:p w14:paraId="45F5DF69">
      <w:pPr>
        <w:jc w:val="center"/>
        <w:rPr>
          <w:rFonts w:hint="default" w:ascii="Aptos Black" w:hAnsi="Aptos Black"/>
          <w:b/>
          <w:bCs/>
          <w:sz w:val="32"/>
          <w:szCs w:val="32"/>
          <w:lang w:val="en-US"/>
        </w:rPr>
      </w:pPr>
      <w:r>
        <w:rPr>
          <w:rFonts w:hint="default" w:ascii="Aptos Black" w:hAnsi="Aptos Black"/>
          <w:b/>
          <w:bCs/>
          <w:sz w:val="32"/>
          <w:szCs w:val="32"/>
          <w:lang w:val="en-US"/>
        </w:rPr>
        <w:t>Act today!</w:t>
      </w:r>
    </w:p>
    <w:p w14:paraId="44AF0C76">
      <w:pPr>
        <w:jc w:val="center"/>
        <w:rPr>
          <w:rFonts w:hint="default" w:ascii="Aptos Black" w:hAnsi="Aptos Black"/>
          <w:b/>
          <w:bCs/>
          <w:sz w:val="32"/>
          <w:szCs w:val="32"/>
          <w:lang w:val="en-US"/>
        </w:rPr>
      </w:pPr>
      <w:r>
        <w:rPr>
          <w:rFonts w:hint="default" w:ascii="Aptos Black" w:hAnsi="Aptos Black"/>
          <w:b/>
          <w:bCs/>
          <w:sz w:val="32"/>
          <w:szCs w:val="32"/>
          <w:lang w:val="en-US"/>
        </w:rPr>
        <w:t>Those receiving scholarships must apply before April 30</w:t>
      </w:r>
      <w:r>
        <w:rPr>
          <w:rFonts w:hint="default" w:ascii="Aptos Black" w:hAnsi="Aptos Black"/>
          <w:b/>
          <w:bCs/>
          <w:sz w:val="32"/>
          <w:szCs w:val="32"/>
          <w:vertAlign w:val="superscript"/>
          <w:lang w:val="en-US"/>
        </w:rPr>
        <w:t>th</w:t>
      </w:r>
      <w:r>
        <w:rPr>
          <w:rFonts w:hint="default" w:ascii="Aptos Black" w:hAnsi="Aptos Black"/>
          <w:b/>
          <w:bCs/>
          <w:sz w:val="32"/>
          <w:szCs w:val="32"/>
          <w:lang w:val="en-US"/>
        </w:rPr>
        <w:t>.</w:t>
      </w:r>
    </w:p>
    <w:p w14:paraId="7543394A">
      <w:pPr>
        <w:jc w:val="center"/>
        <w:rPr>
          <w:rFonts w:ascii="Lato" w:hAnsi="Lato"/>
          <w:b/>
          <w:bCs/>
          <w:sz w:val="40"/>
          <w:szCs w:val="40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  <w14:ligatures w14:val="none"/>
        </w:rPr>
        <w:t xml:space="preserve"> </w:t>
      </w:r>
      <w:r>
        <w:rPr>
          <w:rFonts w:ascii="Lato" w:hAnsi="Lato"/>
          <w:b/>
          <w:bCs/>
          <w:sz w:val="40"/>
          <w:szCs w:val="40"/>
        </w:rPr>
        <w:t>_________________________________________________________</w:t>
      </w:r>
    </w:p>
    <w:p w14:paraId="42E63097">
      <w:pPr>
        <w:rPr>
          <w:rFonts w:ascii="Lato" w:hAnsi="Lato"/>
          <w:sz w:val="28"/>
          <w:szCs w:val="28"/>
        </w:rPr>
      </w:pPr>
      <w:r>
        <w:rPr>
          <w:rFonts w:ascii="Times New Roman" w:hAnsi="Times New Roman" w:eastAsia="Times New Roman" w:cs="Times New Roman"/>
          <w:snapToGrid w:val="0"/>
          <w:color w:val="78206E" w:themeColor="accent5" w:themeShade="BF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  <w14:ligatures w14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58420</wp:posOffset>
            </wp:positionV>
            <wp:extent cx="911860" cy="1009650"/>
            <wp:effectExtent l="0" t="0" r="2540" b="0"/>
            <wp:wrapSquare wrapText="bothSides"/>
            <wp:docPr id="155146806" name="Picture 3" descr="A logo with a sun and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6806" name="Picture 3" descr="A logo with a sun and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78206E" w:themeColor="accent5" w:themeShade="BF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2505075</wp:posOffset>
            </wp:positionH>
            <wp:positionV relativeFrom="paragraph">
              <wp:posOffset>10795</wp:posOffset>
            </wp:positionV>
            <wp:extent cx="1064895" cy="1057275"/>
            <wp:effectExtent l="0" t="0" r="0" b="0"/>
            <wp:wrapSquare wrapText="bothSides"/>
            <wp:docPr id="372457526" name="Picture 2" descr="A red logo with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57526" name="Picture 2" descr="A red logo with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78206E" w:themeColor="accent5" w:themeShade="BF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97790</wp:posOffset>
            </wp:positionV>
            <wp:extent cx="906145" cy="762000"/>
            <wp:effectExtent l="0" t="0" r="8255" b="0"/>
            <wp:wrapTight wrapText="bothSides">
              <wp:wrapPolygon>
                <wp:start x="0" y="0"/>
                <wp:lineTo x="0" y="21060"/>
                <wp:lineTo x="21343" y="21060"/>
                <wp:lineTo x="21343" y="0"/>
                <wp:lineTo x="0" y="0"/>
              </wp:wrapPolygon>
            </wp:wrapTight>
            <wp:docPr id="1941364027" name="Picture 2" descr="A bird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364027" name="Picture 2" descr="A bird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2A4CAB">
      <w:pPr>
        <w:rPr>
          <w:rFonts w:ascii="Lato" w:hAnsi="Lato"/>
          <w:b/>
          <w:bCs/>
          <w:sz w:val="36"/>
          <w:szCs w:val="36"/>
        </w:rPr>
      </w:pPr>
    </w:p>
    <w:p w14:paraId="3B42240C">
      <w:pPr>
        <w:rPr>
          <w:rFonts w:ascii="Lato" w:hAnsi="Lato"/>
          <w:b/>
          <w:bCs/>
          <w:sz w:val="36"/>
          <w:szCs w:val="36"/>
        </w:rPr>
      </w:pPr>
    </w:p>
    <w:p w14:paraId="4A0E9696">
      <w:pPr>
        <w:jc w:val="center"/>
        <w:rPr>
          <w:rFonts w:ascii="Lato" w:hAnsi="Lato"/>
          <w:b/>
          <w:bCs/>
          <w:sz w:val="36"/>
          <w:szCs w:val="36"/>
        </w:rPr>
      </w:pPr>
      <w:r>
        <w:rPr>
          <w:rFonts w:ascii="Lato" w:hAnsi="Lato"/>
          <w:b/>
          <w:bCs/>
          <w:sz w:val="36"/>
          <w:szCs w:val="36"/>
        </w:rPr>
        <w:t>What is the Climate Change Agents Camp?</w:t>
      </w:r>
    </w:p>
    <w:p w14:paraId="46AF1BF0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For more than a decade, middle- and high-school aged youth have gathered at the Climate Change Agents Camp, sponsored by local community-based organizations. This year’s sponsors are Sierra Foothills Audubon and Nevada County Climate Action Now (NC-CAN), </w:t>
      </w:r>
      <w:r>
        <w:rPr>
          <w:rFonts w:hint="default" w:ascii="Lato" w:hAnsi="Lato"/>
          <w:sz w:val="28"/>
          <w:szCs w:val="28"/>
          <w:lang w:val="en-US"/>
        </w:rPr>
        <w:t xml:space="preserve"> with volunteer participation from</w:t>
      </w:r>
      <w:r>
        <w:rPr>
          <w:rFonts w:ascii="Lato" w:hAnsi="Lato"/>
          <w:sz w:val="28"/>
          <w:szCs w:val="28"/>
        </w:rPr>
        <w:t xml:space="preserve"> Full-Circle Learning, Sierra Streams </w:t>
      </w:r>
      <w:r>
        <w:rPr>
          <w:rFonts w:ascii="Lato" w:hAnsi="Lato"/>
          <w:sz w:val="28"/>
          <w:szCs w:val="28"/>
          <w:lang w:val="en-US"/>
        </w:rPr>
        <w:t>Institute,</w:t>
      </w:r>
      <w:r>
        <w:rPr>
          <w:rFonts w:ascii="Lato" w:hAnsi="Lato"/>
          <w:sz w:val="28"/>
          <w:szCs w:val="28"/>
        </w:rPr>
        <w:t xml:space="preserve"> and Sierra Energy </w:t>
      </w:r>
      <w:r>
        <w:rPr>
          <w:rFonts w:ascii="Lato" w:hAnsi="Lato"/>
          <w:sz w:val="28"/>
          <w:szCs w:val="28"/>
          <w:lang w:val="en-US"/>
        </w:rPr>
        <w:t>Reimagined.</w:t>
      </w:r>
    </w:p>
    <w:p w14:paraId="61E61F58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sz w:val="28"/>
          <w:szCs w:val="28"/>
        </w:rPr>
        <w:t>Climate Change Agents camp activities promote new skills, strong bonds, and advanced learning as participants take action to help address the impacts of climate change.</w:t>
      </w:r>
    </w:p>
    <w:p w14:paraId="4943D2EA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This year’s three-night camp will be held at </w:t>
      </w:r>
      <w:r>
        <w:rPr>
          <w:rFonts w:hint="default" w:ascii="Lato" w:hAnsi="Lato"/>
          <w:sz w:val="28"/>
          <w:szCs w:val="28"/>
          <w:lang w:val="en-US"/>
        </w:rPr>
        <w:t xml:space="preserve">the beautiful Lost Mine Retreat, in the Gas Canyon area of </w:t>
      </w:r>
      <w:r>
        <w:rPr>
          <w:rFonts w:ascii="Lato" w:hAnsi="Lato"/>
          <w:sz w:val="28"/>
          <w:szCs w:val="28"/>
        </w:rPr>
        <w:t xml:space="preserve"> Cascade Shores, with field trips to various </w:t>
      </w:r>
      <w:r>
        <w:rPr>
          <w:rFonts w:ascii="Lato" w:hAnsi="Lato"/>
          <w:sz w:val="28"/>
          <w:szCs w:val="28"/>
          <w:lang w:val="en-US"/>
        </w:rPr>
        <w:t>locations.</w:t>
      </w:r>
    </w:p>
    <w:p w14:paraId="29BD402D">
      <w:pPr>
        <w:rPr>
          <w:rFonts w:ascii="Lato" w:hAnsi="Lato"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>On July 16th-19</w:t>
      </w:r>
      <w:r>
        <w:rPr>
          <w:rFonts w:ascii="Lato" w:hAnsi="Lato"/>
          <w:b/>
          <w:bCs/>
          <w:sz w:val="28"/>
          <w:szCs w:val="28"/>
          <w:vertAlign w:val="superscript"/>
        </w:rPr>
        <w:t>th</w:t>
      </w:r>
      <w:r>
        <w:rPr>
          <w:rFonts w:ascii="Lato" w:hAnsi="Lato"/>
          <w:b/>
          <w:bCs/>
          <w:sz w:val="28"/>
          <w:szCs w:val="28"/>
        </w:rPr>
        <w:t xml:space="preserve">, </w:t>
      </w:r>
      <w:r>
        <w:rPr>
          <w:rFonts w:hint="default" w:ascii="Lato" w:hAnsi="Lato"/>
          <w:b/>
          <w:bCs/>
          <w:sz w:val="28"/>
          <w:szCs w:val="28"/>
          <w:lang w:val="en-US"/>
        </w:rPr>
        <w:t>Climate Change Agents</w:t>
      </w:r>
      <w:r>
        <w:rPr>
          <w:rFonts w:ascii="Lato" w:hAnsi="Lato"/>
          <w:b/>
          <w:bCs/>
          <w:sz w:val="28"/>
          <w:szCs w:val="28"/>
        </w:rPr>
        <w:t xml:space="preserve"> age</w:t>
      </w:r>
      <w:r>
        <w:rPr>
          <w:rFonts w:hint="default" w:ascii="Lato" w:hAnsi="Lato"/>
          <w:b/>
          <w:bCs/>
          <w:sz w:val="28"/>
          <w:szCs w:val="28"/>
          <w:lang w:val="en-US"/>
        </w:rPr>
        <w:t xml:space="preserve">d </w:t>
      </w:r>
      <w:r>
        <w:rPr>
          <w:rFonts w:ascii="Lato" w:hAnsi="Lato"/>
          <w:b/>
          <w:bCs/>
          <w:sz w:val="28"/>
          <w:szCs w:val="28"/>
        </w:rPr>
        <w:t>13-17 will have a chance to</w:t>
      </w:r>
      <w:r>
        <w:rPr>
          <w:rFonts w:ascii="Lato" w:hAnsi="Lato"/>
          <w:sz w:val="28"/>
          <w:szCs w:val="28"/>
        </w:rPr>
        <w:t>:</w:t>
      </w:r>
    </w:p>
    <w:p w14:paraId="5C53BD23">
      <w:pPr>
        <w:pStyle w:val="31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Enjoy a charming lodge setting for three nights</w:t>
      </w:r>
    </w:p>
    <w:p w14:paraId="138BC9CD">
      <w:pPr>
        <w:pStyle w:val="31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Strengthen friendship</w:t>
      </w:r>
      <w:r>
        <w:rPr>
          <w:rFonts w:hint="default" w:ascii="Lato" w:hAnsi="Lato"/>
          <w:sz w:val="28"/>
          <w:szCs w:val="28"/>
          <w:lang w:val="en-US"/>
        </w:rPr>
        <w:t>s</w:t>
      </w:r>
    </w:p>
    <w:p w14:paraId="74C96807">
      <w:pPr>
        <w:pStyle w:val="31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Help reduce the impacts of climate change </w:t>
      </w:r>
    </w:p>
    <w:p w14:paraId="6DA8DB56">
      <w:pPr>
        <w:pStyle w:val="31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Conduct community service </w:t>
      </w:r>
    </w:p>
    <w:p w14:paraId="01F369C2">
      <w:pPr>
        <w:pStyle w:val="31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Experience potential career paths </w:t>
      </w:r>
    </w:p>
    <w:p w14:paraId="722CE029">
      <w:pPr>
        <w:pStyle w:val="31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Build leadership and life skills</w:t>
      </w:r>
    </w:p>
    <w:p w14:paraId="3EA076F0">
      <w:pPr>
        <w:pStyle w:val="31"/>
        <w:numPr>
          <w:ilvl w:val="0"/>
          <w:numId w:val="1"/>
        </w:num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Have fun!</w:t>
      </w:r>
    </w:p>
    <w:p w14:paraId="63C09586">
      <w:pPr>
        <w:jc w:val="center"/>
        <w:rPr>
          <w:rFonts w:hint="default" w:ascii="Lato" w:hAnsi="Lato"/>
          <w:b/>
          <w:bCs/>
          <w:sz w:val="28"/>
          <w:szCs w:val="28"/>
          <w:lang w:val="en-US"/>
        </w:rPr>
      </w:pPr>
      <w:bookmarkStart w:id="0" w:name="_Hlk189831599"/>
      <w:r>
        <w:rPr>
          <w:rFonts w:ascii="Lato" w:hAnsi="Lato"/>
          <w:b/>
          <w:bCs/>
          <w:sz w:val="28"/>
          <w:szCs w:val="28"/>
        </w:rPr>
        <w:t>Students with leadership capacity will be admitted</w:t>
      </w:r>
      <w:r>
        <w:rPr>
          <w:rFonts w:hint="default" w:ascii="Lato" w:hAnsi="Lato"/>
          <w:b/>
          <w:bCs/>
          <w:sz w:val="28"/>
          <w:szCs w:val="28"/>
          <w:lang w:val="en-US"/>
        </w:rPr>
        <w:t xml:space="preserve"> by scholarship.</w:t>
      </w:r>
    </w:p>
    <w:p w14:paraId="3922FDD9">
      <w:pPr>
        <w:jc w:val="center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>Space is limited, so apply quickly.</w:t>
      </w:r>
    </w:p>
    <w:bookmarkEnd w:id="0"/>
    <w:p w14:paraId="21E0BCA7">
      <w:pPr>
        <w:jc w:val="center"/>
        <w:rPr>
          <w:rFonts w:hint="default" w:ascii="Lato" w:hAnsi="Lato"/>
          <w:sz w:val="28"/>
          <w:szCs w:val="28"/>
          <w:lang w:val="en-US"/>
        </w:rPr>
      </w:pPr>
      <w:r>
        <w:rPr>
          <w:rFonts w:ascii="Lato" w:hAnsi="Lato"/>
          <w:sz w:val="28"/>
          <w:szCs w:val="28"/>
        </w:rPr>
        <w:t xml:space="preserve">Send any questions to </w:t>
      </w:r>
      <w:r>
        <w:fldChar w:fldCharType="begin"/>
      </w:r>
      <w:r>
        <w:instrText xml:space="preserve"> HYPERLINK "mailto:TLangness@gmail.com" </w:instrText>
      </w:r>
      <w:r>
        <w:fldChar w:fldCharType="separate"/>
      </w:r>
      <w:r>
        <w:rPr>
          <w:rStyle w:val="15"/>
          <w:rFonts w:ascii="Lato" w:hAnsi="Lato"/>
          <w:sz w:val="28"/>
          <w:szCs w:val="28"/>
        </w:rPr>
        <w:t>TLangness@gmail.com</w:t>
      </w:r>
      <w:r>
        <w:rPr>
          <w:rStyle w:val="15"/>
          <w:rFonts w:ascii="Lato" w:hAnsi="Lato"/>
          <w:sz w:val="28"/>
          <w:szCs w:val="28"/>
        </w:rPr>
        <w:fldChar w:fldCharType="end"/>
      </w:r>
      <w:r>
        <w:rPr>
          <w:rStyle w:val="15"/>
          <w:rFonts w:hint="default" w:ascii="Lato" w:hAnsi="Lato"/>
          <w:sz w:val="28"/>
          <w:szCs w:val="28"/>
          <w:lang w:val="en-US"/>
        </w:rPr>
        <w:t>.</w:t>
      </w:r>
    </w:p>
    <w:p w14:paraId="25DB047F">
      <w:pPr>
        <w:rPr>
          <w:rFonts w:ascii="Lato" w:hAnsi="Lato"/>
          <w:sz w:val="28"/>
          <w:szCs w:val="28"/>
        </w:rPr>
      </w:pPr>
    </w:p>
    <w:p w14:paraId="58399F78">
      <w:pPr>
        <w:rPr>
          <w:rFonts w:ascii="Lato" w:hAnsi="Lato"/>
          <w:sz w:val="28"/>
          <w:szCs w:val="28"/>
        </w:rPr>
      </w:pPr>
    </w:p>
    <w:p w14:paraId="4B253CFE">
      <w:pPr>
        <w:rPr>
          <w:rFonts w:ascii="Lato" w:hAnsi="Lato"/>
          <w:sz w:val="28"/>
          <w:szCs w:val="28"/>
        </w:rPr>
      </w:pPr>
    </w:p>
    <w:p w14:paraId="3196795B">
      <w:pPr>
        <w:pStyle w:val="5"/>
        <w:shd w:val="clear" w:color="auto" w:fill="FFFFFF"/>
        <w:spacing w:before="0" w:after="0"/>
        <w:rPr>
          <w:rFonts w:hint="default" w:ascii="Lato" w:hAnsi="Lato"/>
          <w:b/>
          <w:bCs/>
          <w:i w:val="0"/>
          <w:iCs w:val="0"/>
          <w:color w:val="auto"/>
          <w:sz w:val="36"/>
          <w:szCs w:val="36"/>
          <w:lang w:val="en-US"/>
        </w:rPr>
      </w:pPr>
      <w:r>
        <w:rPr>
          <w:rFonts w:ascii="Lato" w:hAnsi="Lato"/>
          <w:b/>
          <w:bCs/>
          <w:i w:val="0"/>
          <w:iCs w:val="0"/>
          <w:color w:val="auto"/>
          <w:sz w:val="36"/>
          <w:szCs w:val="36"/>
        </w:rPr>
        <w:t>To Submit your Application</w:t>
      </w:r>
      <w:r>
        <w:rPr>
          <w:rFonts w:hint="default" w:ascii="Lato" w:hAnsi="Lato"/>
          <w:b/>
          <w:bCs/>
          <w:i w:val="0"/>
          <w:iCs w:val="0"/>
          <w:color w:val="auto"/>
          <w:sz w:val="36"/>
          <w:szCs w:val="36"/>
          <w:lang w:val="en-US"/>
        </w:rPr>
        <w:t>:</w:t>
      </w:r>
    </w:p>
    <w:p w14:paraId="3E554437"/>
    <w:p w14:paraId="399E5B6E">
      <w:pPr>
        <w:pStyle w:val="5"/>
        <w:numPr>
          <w:ilvl w:val="0"/>
          <w:numId w:val="2"/>
        </w:numPr>
        <w:shd w:val="clear" w:color="auto" w:fill="FFFFFF"/>
        <w:spacing w:before="0" w:after="0"/>
        <w:rPr>
          <w:rFonts w:ascii="Lato" w:hAnsi="Lato"/>
          <w:i w:val="0"/>
          <w:iCs w:val="0"/>
          <w:color w:val="auto"/>
          <w:sz w:val="28"/>
          <w:szCs w:val="28"/>
        </w:rPr>
      </w:pPr>
      <w:r>
        <w:rPr>
          <w:rFonts w:ascii="Lato" w:hAnsi="Lato"/>
          <w:i w:val="0"/>
          <w:iCs w:val="0"/>
          <w:color w:val="auto"/>
          <w:sz w:val="28"/>
          <w:szCs w:val="28"/>
        </w:rPr>
        <w:t xml:space="preserve">Print and </w:t>
      </w:r>
      <w:r>
        <w:rPr>
          <w:rFonts w:ascii="Lato" w:hAnsi="Lato"/>
          <w:b/>
          <w:bCs/>
          <w:i w:val="0"/>
          <w:iCs w:val="0"/>
          <w:color w:val="auto"/>
          <w:sz w:val="28"/>
          <w:szCs w:val="28"/>
        </w:rPr>
        <w:t>complete</w:t>
      </w:r>
      <w:r>
        <w:rPr>
          <w:rFonts w:ascii="Lato" w:hAnsi="Lato"/>
          <w:i w:val="0"/>
          <w:iCs w:val="0"/>
          <w:color w:val="auto"/>
          <w:sz w:val="28"/>
          <w:szCs w:val="28"/>
        </w:rPr>
        <w:t xml:space="preserve"> all sections of the </w:t>
      </w:r>
      <w:r>
        <w:rPr>
          <w:rFonts w:hint="default" w:ascii="Lato" w:hAnsi="Lato"/>
          <w:i w:val="0"/>
          <w:iCs w:val="0"/>
          <w:color w:val="auto"/>
          <w:sz w:val="28"/>
          <w:szCs w:val="28"/>
          <w:lang w:val="en-US"/>
        </w:rPr>
        <w:t>application pages below</w:t>
      </w:r>
      <w:r>
        <w:rPr>
          <w:rFonts w:ascii="Lato" w:hAnsi="Lato"/>
          <w:i w:val="0"/>
          <w:iCs w:val="0"/>
          <w:color w:val="auto"/>
          <w:sz w:val="28"/>
          <w:szCs w:val="28"/>
        </w:rPr>
        <w:t xml:space="preserve">. </w:t>
      </w:r>
    </w:p>
    <w:p w14:paraId="60909012"/>
    <w:p w14:paraId="1D6FD904">
      <w:pPr>
        <w:pStyle w:val="5"/>
        <w:numPr>
          <w:ilvl w:val="0"/>
          <w:numId w:val="2"/>
        </w:numPr>
        <w:shd w:val="clear" w:color="auto" w:fill="FFFFFF"/>
        <w:spacing w:before="0" w:after="0"/>
        <w:rPr>
          <w:rFonts w:ascii="Lato" w:hAnsi="Lato"/>
          <w:i w:val="0"/>
          <w:iCs w:val="0"/>
          <w:color w:val="auto"/>
          <w:sz w:val="28"/>
          <w:szCs w:val="28"/>
        </w:rPr>
      </w:pPr>
      <w:r>
        <w:rPr>
          <w:rFonts w:ascii="Lato" w:hAnsi="Lato"/>
          <w:i w:val="0"/>
          <w:iCs w:val="0"/>
          <w:color w:val="auto"/>
          <w:sz w:val="28"/>
          <w:szCs w:val="28"/>
        </w:rPr>
        <w:t xml:space="preserve">Scan or photograph each page or save your file as an attachment. </w:t>
      </w:r>
    </w:p>
    <w:p w14:paraId="44E159CB"/>
    <w:p w14:paraId="354AEB24">
      <w:pPr>
        <w:pStyle w:val="5"/>
        <w:numPr>
          <w:ilvl w:val="0"/>
          <w:numId w:val="2"/>
        </w:numPr>
        <w:shd w:val="clear" w:color="auto" w:fill="FFFFFF"/>
        <w:spacing w:before="0" w:after="0"/>
        <w:rPr>
          <w:rFonts w:ascii="Lato" w:hAnsi="Lato"/>
          <w:i w:val="0"/>
          <w:iCs w:val="0"/>
          <w:color w:val="auto"/>
          <w:sz w:val="28"/>
          <w:szCs w:val="28"/>
        </w:rPr>
      </w:pPr>
      <w:r>
        <w:rPr>
          <w:rFonts w:ascii="Lato" w:hAnsi="Lato"/>
          <w:i w:val="0"/>
          <w:iCs w:val="0"/>
          <w:color w:val="auto"/>
          <w:sz w:val="28"/>
          <w:szCs w:val="28"/>
        </w:rPr>
        <w:t xml:space="preserve">Email all pages </w:t>
      </w:r>
      <w:r>
        <w:rPr>
          <w:rFonts w:hint="default" w:ascii="Lato" w:hAnsi="Lato"/>
          <w:i w:val="0"/>
          <w:iCs w:val="0"/>
          <w:color w:val="auto"/>
          <w:sz w:val="28"/>
          <w:szCs w:val="28"/>
          <w:lang w:val="en-US"/>
        </w:rPr>
        <w:t>to TLangness@gmail.com</w:t>
      </w:r>
      <w:r>
        <w:rPr>
          <w:rFonts w:ascii="Lato" w:hAnsi="Lato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Lato" w:hAnsi="Lato"/>
          <w:b/>
          <w:bCs/>
          <w:i w:val="0"/>
          <w:iCs w:val="0"/>
          <w:color w:val="auto"/>
          <w:sz w:val="28"/>
          <w:szCs w:val="28"/>
        </w:rPr>
        <w:t>before April 15</w:t>
      </w:r>
      <w:r>
        <w:rPr>
          <w:rFonts w:ascii="Lato" w:hAnsi="Lato"/>
          <w:i w:val="0"/>
          <w:iCs w:val="0"/>
          <w:color w:val="auto"/>
          <w:sz w:val="28"/>
          <w:szCs w:val="28"/>
        </w:rPr>
        <w:t>. Watch your email inbox for your acceptance notice</w:t>
      </w:r>
      <w:r>
        <w:rPr>
          <w:rFonts w:hint="default" w:ascii="Lato" w:hAnsi="Lato"/>
          <w:i w:val="0"/>
          <w:iCs w:val="0"/>
          <w:color w:val="auto"/>
          <w:sz w:val="28"/>
          <w:szCs w:val="28"/>
          <w:lang w:val="en-US"/>
        </w:rPr>
        <w:t>.</w:t>
      </w:r>
    </w:p>
    <w:p w14:paraId="3D977E7F">
      <w:pPr>
        <w:pStyle w:val="5"/>
        <w:shd w:val="clear" w:color="auto" w:fill="FFFFFF"/>
        <w:spacing w:before="0" w:after="0"/>
        <w:ind w:left="720"/>
        <w:rPr>
          <w:rFonts w:ascii="Lato" w:hAnsi="Lato"/>
          <w:i w:val="0"/>
          <w:iCs w:val="0"/>
          <w:color w:val="auto"/>
          <w:sz w:val="28"/>
          <w:szCs w:val="28"/>
        </w:rPr>
      </w:pPr>
    </w:p>
    <w:p w14:paraId="58A0EB85">
      <w:pPr>
        <w:pStyle w:val="5"/>
        <w:numPr>
          <w:ilvl w:val="0"/>
          <w:numId w:val="2"/>
        </w:numPr>
        <w:shd w:val="clear" w:color="auto" w:fill="FFFFFF"/>
        <w:spacing w:before="0" w:after="0"/>
        <w:rPr>
          <w:rFonts w:ascii="Lato" w:hAnsi="Lato"/>
          <w:i w:val="0"/>
          <w:iCs w:val="0"/>
          <w:color w:val="auto"/>
          <w:sz w:val="28"/>
          <w:szCs w:val="28"/>
        </w:rPr>
      </w:pPr>
      <w:r>
        <w:rPr>
          <w:rFonts w:ascii="Lato" w:hAnsi="Lato"/>
          <w:i w:val="0"/>
          <w:iCs w:val="0"/>
          <w:color w:val="auto"/>
          <w:sz w:val="28"/>
          <w:szCs w:val="28"/>
        </w:rPr>
        <w:t xml:space="preserve">Once your application is accepted, you will </w:t>
      </w:r>
      <w:r>
        <w:rPr>
          <w:rFonts w:hint="default" w:ascii="Lato" w:hAnsi="Lato"/>
          <w:i w:val="0"/>
          <w:iCs w:val="0"/>
          <w:color w:val="auto"/>
          <w:sz w:val="28"/>
          <w:szCs w:val="28"/>
          <w:lang w:val="en-US"/>
        </w:rPr>
        <w:t xml:space="preserve">receive notification of your scholarship acceptance within two weeks. </w:t>
      </w:r>
    </w:p>
    <w:p w14:paraId="42D79313">
      <w:pPr>
        <w:rPr>
          <w:rFonts w:ascii="Lato" w:hAnsi="Lato"/>
          <w:b/>
          <w:bCs/>
          <w:sz w:val="18"/>
          <w:szCs w:val="18"/>
        </w:rPr>
      </w:pPr>
    </w:p>
    <w:p w14:paraId="1C9B2C54">
      <w:pPr>
        <w:rPr>
          <w:rFonts w:ascii="Lato" w:hAnsi="Lato"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>Kindly watch your email for instructions or updates</w:t>
      </w:r>
      <w:r>
        <w:rPr>
          <w:rFonts w:ascii="Lato" w:hAnsi="Lato"/>
          <w:sz w:val="28"/>
          <w:szCs w:val="28"/>
        </w:rPr>
        <w:t>. In the event of health concerns, fire, or other reasons, the camp may be subject to cance</w:t>
      </w:r>
      <w:r>
        <w:rPr>
          <w:rFonts w:hint="default" w:ascii="Lato" w:hAnsi="Lato"/>
          <w:sz w:val="28"/>
          <w:szCs w:val="28"/>
          <w:lang w:val="en-US"/>
        </w:rPr>
        <w:t>l</w:t>
      </w:r>
      <w:r>
        <w:rPr>
          <w:rFonts w:ascii="Lato" w:hAnsi="Lato"/>
          <w:sz w:val="28"/>
          <w:szCs w:val="28"/>
        </w:rPr>
        <w:t>lation.</w:t>
      </w:r>
    </w:p>
    <w:p w14:paraId="72D15068">
      <w:pPr>
        <w:rPr>
          <w:rFonts w:ascii="Lato" w:hAnsi="Lato"/>
          <w:sz w:val="28"/>
          <w:szCs w:val="28"/>
        </w:rPr>
      </w:pPr>
      <w:r>
        <w:rPr>
          <w:rFonts w:hint="default" w:ascii="Lato" w:hAnsi="Lato"/>
          <w:b/>
          <w:bCs/>
          <w:sz w:val="28"/>
          <w:szCs w:val="28"/>
          <w:lang w:val="en-US"/>
        </w:rPr>
        <w:t xml:space="preserve">Questions? </w:t>
      </w:r>
      <w:r>
        <w:rPr>
          <w:rFonts w:hint="default" w:ascii="Lato" w:hAnsi="Lato"/>
          <w:sz w:val="28"/>
          <w:szCs w:val="28"/>
          <w:lang w:val="en-US"/>
        </w:rPr>
        <w:t>Email TLangnesss@gmail.com.</w:t>
      </w:r>
      <w:r>
        <w:rPr>
          <w:rFonts w:ascii="Lato" w:hAnsi="Lato"/>
          <w:sz w:val="28"/>
          <w:szCs w:val="28"/>
        </w:rPr>
        <w:t xml:space="preserve"> Use </w:t>
      </w:r>
      <w:r>
        <w:rPr>
          <w:rFonts w:ascii="Lato" w:hAnsi="Lato"/>
          <w:sz w:val="28"/>
          <w:szCs w:val="28"/>
          <w:u w:val="single"/>
        </w:rPr>
        <w:t>Climate Change Agents</w:t>
      </w:r>
      <w:r>
        <w:rPr>
          <w:rFonts w:ascii="Lato" w:hAnsi="Lato"/>
          <w:sz w:val="28"/>
          <w:szCs w:val="28"/>
        </w:rPr>
        <w:t xml:space="preserve"> in the subject line.  </w:t>
      </w:r>
    </w:p>
    <w:p w14:paraId="1CCCA581">
      <w:pPr>
        <w:rPr>
          <w:rFonts w:ascii="Lato" w:hAnsi="Lato"/>
          <w:sz w:val="28"/>
          <w:szCs w:val="28"/>
        </w:rPr>
      </w:pPr>
    </w:p>
    <w:p w14:paraId="045C32AC">
      <w:pPr>
        <w:rPr>
          <w:rFonts w:ascii="Lato" w:hAnsi="Lato"/>
          <w:sz w:val="28"/>
          <w:szCs w:val="28"/>
        </w:rPr>
      </w:pPr>
    </w:p>
    <w:p w14:paraId="0AB8DCFE">
      <w:pPr>
        <w:rPr>
          <w:rFonts w:ascii="Lato" w:hAnsi="Lato"/>
          <w:sz w:val="28"/>
          <w:szCs w:val="28"/>
        </w:rPr>
      </w:pPr>
    </w:p>
    <w:p w14:paraId="4D5F4E65">
      <w:pPr>
        <w:rPr>
          <w:rFonts w:ascii="Lato" w:hAnsi="Lato"/>
          <w:sz w:val="28"/>
          <w:szCs w:val="28"/>
        </w:rPr>
      </w:pPr>
    </w:p>
    <w:p w14:paraId="5EF540EE">
      <w:pPr>
        <w:rPr>
          <w:rFonts w:ascii="Lato" w:hAnsi="Lato"/>
          <w:sz w:val="28"/>
          <w:szCs w:val="28"/>
        </w:rPr>
      </w:pPr>
    </w:p>
    <w:p w14:paraId="681FBE63">
      <w:pPr>
        <w:rPr>
          <w:rFonts w:ascii="Lato" w:hAnsi="Lato"/>
          <w:sz w:val="28"/>
          <w:szCs w:val="28"/>
        </w:rPr>
      </w:pPr>
    </w:p>
    <w:p w14:paraId="6A8926DF">
      <w:pPr>
        <w:rPr>
          <w:rFonts w:ascii="Lato" w:hAnsi="Lato"/>
          <w:sz w:val="28"/>
          <w:szCs w:val="28"/>
        </w:rPr>
      </w:pPr>
    </w:p>
    <w:p w14:paraId="4CB7BAFA">
      <w:pPr>
        <w:rPr>
          <w:rFonts w:ascii="Lato" w:hAnsi="Lato"/>
          <w:sz w:val="28"/>
          <w:szCs w:val="28"/>
        </w:rPr>
      </w:pPr>
    </w:p>
    <w:p w14:paraId="62D41996">
      <w:pPr>
        <w:rPr>
          <w:rFonts w:ascii="Lato" w:hAnsi="Lato"/>
          <w:sz w:val="28"/>
          <w:szCs w:val="28"/>
        </w:rPr>
      </w:pPr>
    </w:p>
    <w:p w14:paraId="4D68CECF">
      <w:pPr>
        <w:rPr>
          <w:rFonts w:ascii="Lato" w:hAnsi="Lato"/>
          <w:sz w:val="28"/>
          <w:szCs w:val="28"/>
        </w:rPr>
      </w:pPr>
    </w:p>
    <w:p w14:paraId="78F2A6AE">
      <w:pPr>
        <w:rPr>
          <w:rFonts w:ascii="Lato" w:hAnsi="Lato"/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380365</wp:posOffset>
            </wp:positionH>
            <wp:positionV relativeFrom="paragraph">
              <wp:posOffset>0</wp:posOffset>
            </wp:positionV>
            <wp:extent cx="981075" cy="1033780"/>
            <wp:effectExtent l="0" t="0" r="0" b="0"/>
            <wp:wrapSquare wrapText="bothSides"/>
            <wp:docPr id="108356044" name="Picture 1" descr="A logo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56044" name="Picture 1" descr="A logo with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8EC188">
      <w:pPr>
        <w:rPr>
          <w:rFonts w:ascii="Lato" w:hAnsi="Lato"/>
          <w:b/>
          <w:bCs/>
          <w:sz w:val="36"/>
          <w:szCs w:val="36"/>
        </w:rPr>
      </w:pPr>
      <w:r>
        <w:rPr>
          <w:rFonts w:ascii="Lato" w:hAnsi="Lato"/>
          <w:b/>
          <w:bCs/>
          <w:sz w:val="36"/>
          <w:szCs w:val="36"/>
        </w:rPr>
        <w:t xml:space="preserve">Climate Change Agents </w:t>
      </w:r>
      <w:r>
        <w:rPr>
          <w:rFonts w:hint="default" w:ascii="Lato" w:hAnsi="Lato"/>
          <w:b/>
          <w:bCs/>
          <w:sz w:val="36"/>
          <w:szCs w:val="36"/>
          <w:lang w:val="en-US"/>
        </w:rPr>
        <w:t xml:space="preserve">                               Scholarship </w:t>
      </w:r>
      <w:r>
        <w:rPr>
          <w:rFonts w:ascii="Lato" w:hAnsi="Lato"/>
          <w:b/>
          <w:bCs/>
          <w:sz w:val="36"/>
          <w:szCs w:val="36"/>
        </w:rPr>
        <w:t>Application</w:t>
      </w:r>
    </w:p>
    <w:p w14:paraId="639F5F4B">
      <w:pPr>
        <w:jc w:val="center"/>
        <w:rPr>
          <w:rFonts w:ascii="Lato" w:hAnsi="Lato"/>
          <w:b/>
          <w:bCs/>
          <w:sz w:val="36"/>
          <w:szCs w:val="36"/>
        </w:rPr>
      </w:pPr>
    </w:p>
    <w:p w14:paraId="6E10A58E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Student’s Name: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>Grade level (exiting in 2025):</w:t>
      </w:r>
    </w:p>
    <w:p w14:paraId="79F52FC8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Student’s Email:</w:t>
      </w:r>
    </w:p>
    <w:p w14:paraId="7FB94B95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Parents’ Email/s:</w:t>
      </w:r>
    </w:p>
    <w:p w14:paraId="600EF294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Street Address: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</w:p>
    <w:p w14:paraId="5E31AC15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City: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>State: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>Zip:</w:t>
      </w:r>
    </w:p>
    <w:p w14:paraId="3B18F8D3">
      <w:pPr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Student Statement</w:t>
      </w:r>
    </w:p>
    <w:p w14:paraId="5233FD31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I want to attend the Climate Change Agents camp because: </w:t>
      </w:r>
    </w:p>
    <w:p w14:paraId="65513F0E">
      <w:pPr>
        <w:rPr>
          <w:rFonts w:ascii="Lato" w:hAnsi="Lato"/>
          <w:sz w:val="28"/>
          <w:szCs w:val="28"/>
        </w:rPr>
      </w:pPr>
    </w:p>
    <w:p w14:paraId="4E0DEFA6">
      <w:pPr>
        <w:rPr>
          <w:rFonts w:ascii="Lato" w:hAnsi="Lato"/>
          <w:sz w:val="28"/>
          <w:szCs w:val="28"/>
        </w:rPr>
      </w:pPr>
    </w:p>
    <w:p w14:paraId="73B86244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__ I certify that I will honor the Climate Change Agents code of ethics. </w:t>
      </w:r>
    </w:p>
    <w:p w14:paraId="1E0D0F2B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Signature: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>Date:</w:t>
      </w:r>
    </w:p>
    <w:p w14:paraId="18ADBBAF">
      <w:pPr>
        <w:rPr>
          <w:rFonts w:ascii="Lato" w:hAnsi="Lato"/>
          <w:sz w:val="28"/>
          <w:szCs w:val="28"/>
        </w:rPr>
      </w:pPr>
    </w:p>
    <w:p w14:paraId="05CFFB02">
      <w:pPr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 xml:space="preserve">Teacher’s Recommendation </w:t>
      </w:r>
    </w:p>
    <w:p w14:paraId="2210C2B9">
      <w:pPr>
        <w:rPr>
          <w:rFonts w:ascii="Lato" w:hAnsi="Lato"/>
          <w:i/>
          <w:iCs/>
          <w:sz w:val="28"/>
          <w:szCs w:val="28"/>
        </w:rPr>
      </w:pPr>
      <w:r>
        <w:rPr>
          <w:rFonts w:ascii="Lato" w:hAnsi="Lato"/>
          <w:i/>
          <w:iCs/>
          <w:sz w:val="28"/>
          <w:szCs w:val="28"/>
        </w:rPr>
        <w:t>(Write in below or attach separate page.)</w:t>
      </w:r>
    </w:p>
    <w:p w14:paraId="23D7622C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I recommend this student for a leadership camp based on the following academic and character strengths. </w:t>
      </w:r>
    </w:p>
    <w:p w14:paraId="56CBD71B">
      <w:pPr>
        <w:rPr>
          <w:rFonts w:ascii="Lato" w:hAnsi="Lato"/>
          <w:sz w:val="28"/>
          <w:szCs w:val="28"/>
        </w:rPr>
      </w:pPr>
    </w:p>
    <w:p w14:paraId="0BC9264B">
      <w:pPr>
        <w:rPr>
          <w:rFonts w:ascii="Lato" w:hAnsi="Lato"/>
          <w:sz w:val="28"/>
          <w:szCs w:val="28"/>
        </w:rPr>
      </w:pPr>
    </w:p>
    <w:p w14:paraId="2363FDCB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Teacher’s Signature: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>Date:</w:t>
      </w:r>
    </w:p>
    <w:p w14:paraId="69290731">
      <w:pPr>
        <w:rPr>
          <w:rFonts w:ascii="Lato" w:hAnsi="Lato"/>
          <w:sz w:val="28"/>
          <w:szCs w:val="28"/>
        </w:rPr>
      </w:pPr>
    </w:p>
    <w:p w14:paraId="2D304011">
      <w:pPr>
        <w:rPr>
          <w:rFonts w:ascii="Lato" w:hAnsi="Lato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809625</wp:posOffset>
            </wp:positionH>
            <wp:positionV relativeFrom="paragraph">
              <wp:posOffset>155575</wp:posOffset>
            </wp:positionV>
            <wp:extent cx="1028700" cy="1083310"/>
            <wp:effectExtent l="0" t="0" r="0" b="2540"/>
            <wp:wrapSquare wrapText="bothSides"/>
            <wp:docPr id="382473342" name="Picture 1" descr="A logo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73342" name="Picture 1" descr="A logo with green le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169B27">
      <w:pPr>
        <w:rPr>
          <w:rFonts w:ascii="Lato" w:hAnsi="Lato"/>
          <w:b/>
          <w:bCs/>
          <w:sz w:val="40"/>
          <w:szCs w:val="40"/>
        </w:rPr>
      </w:pPr>
      <w:r>
        <w:rPr>
          <w:rFonts w:ascii="Lato" w:hAnsi="Lato"/>
          <w:b/>
          <w:bCs/>
          <w:sz w:val="40"/>
          <w:szCs w:val="40"/>
        </w:rPr>
        <w:t>Climate Change Agents</w:t>
      </w:r>
    </w:p>
    <w:p w14:paraId="41E2FF01">
      <w:pPr>
        <w:rPr>
          <w:rFonts w:ascii="Lato" w:hAnsi="Lato"/>
          <w:b/>
          <w:bCs/>
          <w:sz w:val="40"/>
          <w:szCs w:val="40"/>
        </w:rPr>
      </w:pPr>
      <w:r>
        <w:rPr>
          <w:rFonts w:ascii="Lato" w:hAnsi="Lato"/>
          <w:b/>
          <w:bCs/>
          <w:sz w:val="40"/>
          <w:szCs w:val="40"/>
        </w:rPr>
        <w:t>Parent Release Form</w:t>
      </w:r>
    </w:p>
    <w:p w14:paraId="293067E9">
      <w:pPr>
        <w:rPr>
          <w:rFonts w:ascii="Lato" w:hAnsi="Lato"/>
          <w:sz w:val="28"/>
          <w:szCs w:val="28"/>
        </w:rPr>
      </w:pPr>
    </w:p>
    <w:p w14:paraId="3EB520D0">
      <w:pPr>
        <w:rPr>
          <w:rFonts w:ascii="Lato" w:hAnsi="Lato"/>
          <w:sz w:val="10"/>
          <w:szCs w:val="10"/>
        </w:rPr>
      </w:pPr>
      <w:r>
        <w:rPr>
          <w:rFonts w:ascii="Lato" w:hAnsi="Lato"/>
          <w:sz w:val="28"/>
          <w:szCs w:val="28"/>
        </w:rPr>
        <w:t>Student’s Name: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</w:p>
    <w:p w14:paraId="08CF1455">
      <w:pPr>
        <w:rPr>
          <w:rFonts w:ascii="Lato" w:hAnsi="Lato"/>
          <w:i/>
          <w:iCs/>
          <w:sz w:val="28"/>
          <w:szCs w:val="28"/>
        </w:rPr>
      </w:pPr>
      <w:r>
        <w:rPr>
          <w:rFonts w:ascii="Lato" w:hAnsi="Lato"/>
          <w:i/>
          <w:iCs/>
          <w:sz w:val="28"/>
          <w:szCs w:val="28"/>
        </w:rPr>
        <w:t>This waiver must be signed by a parent or legal guardian. Please initial each item.</w:t>
      </w:r>
    </w:p>
    <w:p w14:paraId="00079A68">
      <w:pPr>
        <w:ind w:left="576" w:hanging="432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___ I give permission for this student to fully participate in the Climate Change Agents Camp 2025.</w:t>
      </w:r>
    </w:p>
    <w:p w14:paraId="13B495E5">
      <w:pPr>
        <w:ind w:left="576" w:hanging="432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___ With this submission, I will submit a tuition payment of $260 to help defray costs.</w:t>
      </w:r>
    </w:p>
    <w:p w14:paraId="2AAAD612">
      <w:pPr>
        <w:ind w:left="576" w:hanging="432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___ I give permission for this student to participate in all activities and field trips, traveling by car to and from each activity.</w:t>
      </w:r>
    </w:p>
    <w:p w14:paraId="70AD3476">
      <w:pPr>
        <w:ind w:left="576" w:hanging="432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___ I will notify the camp at once if the student exhibits symptoms of COVID or tests positive for COVID within three days of attending camp.</w:t>
      </w:r>
    </w:p>
    <w:p w14:paraId="67B7E6B5">
      <w:pPr>
        <w:ind w:left="576" w:hanging="432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___ I give permission for my child’s name and likeness to potentially be used in public reporting about the camp.  </w:t>
      </w:r>
    </w:p>
    <w:p w14:paraId="48C1F14F">
      <w:pPr>
        <w:ind w:left="576" w:hanging="432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___ I and my family agree to hold harmless any staff, board members, or volunteers for damages that occur in the form of a medical emergency, natural disaster, COVID outbreak, accident, or incident of any kind.</w:t>
      </w:r>
    </w:p>
    <w:p w14:paraId="470AF561">
      <w:pPr>
        <w:ind w:left="576" w:hanging="432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___ In the event of a medical emergency, I give permission for the planners to seek emergency medical attention on my behalf, if deemed necessary by onsite project representatives. </w:t>
      </w:r>
    </w:p>
    <w:p w14:paraId="70536151">
      <w:pPr>
        <w:ind w:left="576" w:hanging="432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Signature of Legal Guardian: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>Date:</w:t>
      </w:r>
    </w:p>
    <w:p w14:paraId="6C4676C1">
      <w:pPr>
        <w:ind w:left="576" w:hanging="432"/>
        <w:rPr>
          <w:rFonts w:ascii="Lato" w:hAnsi="Lato"/>
          <w:sz w:val="28"/>
          <w:szCs w:val="28"/>
        </w:rPr>
      </w:pPr>
    </w:p>
    <w:p w14:paraId="467F624A">
      <w:pPr>
        <w:rPr>
          <w:rFonts w:hint="default" w:ascii="Lato" w:hAnsi="Lato"/>
          <w:sz w:val="28"/>
          <w:szCs w:val="28"/>
          <w:lang w:val="en-US"/>
        </w:rPr>
      </w:pPr>
      <w:r>
        <w:rPr>
          <w:rFonts w:ascii="Lato" w:hAnsi="Lato"/>
          <w:b/>
          <w:bCs/>
          <w:sz w:val="32"/>
          <w:szCs w:val="32"/>
        </w:rPr>
        <w:t>Medical Information</w:t>
      </w:r>
    </w:p>
    <w:p w14:paraId="6E175FAA">
      <w:pPr>
        <w:rPr>
          <w:rFonts w:ascii="Lato" w:hAnsi="Lato"/>
          <w:sz w:val="28"/>
          <w:szCs w:val="28"/>
        </w:rPr>
      </w:pPr>
      <w:r>
        <w:rPr>
          <w:rFonts w:hint="default" w:ascii="Lato" w:hAnsi="Lato"/>
          <w:sz w:val="28"/>
          <w:szCs w:val="28"/>
          <w:lang w:val="en-US"/>
        </w:rPr>
        <w:t>Special dietary needs or f</w:t>
      </w:r>
      <w:r>
        <w:rPr>
          <w:rFonts w:ascii="Lato" w:hAnsi="Lato"/>
          <w:sz w:val="28"/>
          <w:szCs w:val="28"/>
        </w:rPr>
        <w:t xml:space="preserve">ood allergies or sensitivities, if any: </w:t>
      </w:r>
    </w:p>
    <w:p w14:paraId="03246F4C">
      <w:pPr>
        <w:rPr>
          <w:rFonts w:ascii="Lato" w:hAnsi="Lato"/>
          <w:sz w:val="28"/>
          <w:szCs w:val="28"/>
        </w:rPr>
      </w:pPr>
    </w:p>
    <w:p w14:paraId="4BE36560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Name and Phone Number of Preferred Doctor or Clinic: </w:t>
      </w:r>
      <w:r>
        <w:rPr>
          <w:rFonts w:ascii="Lato" w:hAnsi="Lato"/>
          <w:sz w:val="28"/>
          <w:szCs w:val="28"/>
        </w:rPr>
        <w:tab/>
      </w:r>
    </w:p>
    <w:p w14:paraId="69AC6629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Doctor or Clinic’s phone number: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</w:p>
    <w:p w14:paraId="4E02657B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Insurance Plan:</w:t>
      </w:r>
    </w:p>
    <w:p w14:paraId="35665341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 xml:space="preserve">Emergency Contact Name &amp; Phone Number/s </w:t>
      </w:r>
    </w:p>
    <w:p w14:paraId="465F01D8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>(if parents cannot be reached)</w:t>
      </w:r>
    </w:p>
    <w:p w14:paraId="245DA48D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Name: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>Phone Number:</w:t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ab/>
      </w:r>
      <w:r>
        <w:rPr>
          <w:rFonts w:ascii="Lato" w:hAnsi="Lato"/>
          <w:sz w:val="28"/>
          <w:szCs w:val="28"/>
        </w:rPr>
        <w:t>Relationship:</w:t>
      </w:r>
    </w:p>
    <w:p w14:paraId="56D9CA76">
      <w:pPr>
        <w:rPr>
          <w:rFonts w:ascii="Lato" w:hAnsi="Lato"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Regarding the Schedule</w:t>
      </w:r>
    </w:p>
    <w:p w14:paraId="13849D7E">
      <w:pPr>
        <w:rPr>
          <w:rFonts w:hint="default" w:ascii="Lato" w:hAnsi="Lato"/>
          <w:sz w:val="28"/>
          <w:szCs w:val="28"/>
          <w:u w:val="single"/>
          <w:lang w:val="en-US"/>
        </w:rPr>
      </w:pPr>
      <w:r>
        <w:rPr>
          <w:rFonts w:hint="default" w:ascii="Lato" w:hAnsi="Lato"/>
          <w:sz w:val="28"/>
          <w:szCs w:val="28"/>
          <w:u w:val="single"/>
          <w:lang w:val="en-US"/>
        </w:rPr>
        <w:t>On Start Date</w:t>
      </w:r>
    </w:p>
    <w:p w14:paraId="2FC1BA7D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Accepted students will meet at the </w:t>
      </w:r>
      <w:r>
        <w:rPr>
          <w:rFonts w:ascii="Lato" w:hAnsi="Lato"/>
          <w:b/>
          <w:bCs/>
          <w:sz w:val="28"/>
          <w:szCs w:val="28"/>
        </w:rPr>
        <w:t>group parking lot</w:t>
      </w:r>
      <w:r>
        <w:rPr>
          <w:rFonts w:ascii="Lato" w:hAnsi="Lato"/>
          <w:sz w:val="28"/>
          <w:szCs w:val="28"/>
        </w:rPr>
        <w:t xml:space="preserve"> at Pioneer Park at </w:t>
      </w:r>
      <w:r>
        <w:rPr>
          <w:rFonts w:ascii="Lato" w:hAnsi="Lato"/>
          <w:b/>
          <w:bCs/>
          <w:sz w:val="28"/>
          <w:szCs w:val="28"/>
        </w:rPr>
        <w:t>5:00 pm on Wednesday, July 16</w:t>
      </w:r>
      <w:r>
        <w:rPr>
          <w:rFonts w:ascii="Lato" w:hAnsi="Lato"/>
          <w:b/>
          <w:bCs/>
          <w:sz w:val="28"/>
          <w:szCs w:val="28"/>
          <w:vertAlign w:val="superscript"/>
        </w:rPr>
        <w:t>th</w:t>
      </w:r>
      <w:r>
        <w:rPr>
          <w:rFonts w:ascii="Lato" w:hAnsi="Lato"/>
          <w:sz w:val="28"/>
          <w:szCs w:val="28"/>
        </w:rPr>
        <w:t>.  Students will be transported</w:t>
      </w:r>
      <w:r>
        <w:rPr>
          <w:rFonts w:hint="default" w:ascii="Lato" w:hAnsi="Lato"/>
          <w:sz w:val="28"/>
          <w:szCs w:val="28"/>
          <w:lang w:val="en-US"/>
        </w:rPr>
        <w:t xml:space="preserve"> from there</w:t>
      </w:r>
      <w:r>
        <w:rPr>
          <w:rFonts w:ascii="Lato" w:hAnsi="Lato"/>
          <w:sz w:val="28"/>
          <w:szCs w:val="28"/>
        </w:rPr>
        <w:t xml:space="preserve"> to the camp.</w:t>
      </w:r>
      <w:r>
        <w:rPr>
          <w:rFonts w:hint="default" w:ascii="Lato" w:hAnsi="Lato"/>
          <w:sz w:val="28"/>
          <w:szCs w:val="28"/>
          <w:lang w:val="en-US"/>
        </w:rPr>
        <w:t xml:space="preserve"> </w:t>
      </w:r>
    </w:p>
    <w:p w14:paraId="678354C4">
      <w:pPr>
        <w:rPr>
          <w:rFonts w:hint="default" w:ascii="Lato" w:hAnsi="Lato"/>
          <w:sz w:val="28"/>
          <w:szCs w:val="28"/>
          <w:u w:val="single"/>
          <w:lang w:val="en-US"/>
        </w:rPr>
      </w:pPr>
      <w:r>
        <w:rPr>
          <w:rFonts w:hint="default" w:ascii="Lato" w:hAnsi="Lato"/>
          <w:sz w:val="28"/>
          <w:szCs w:val="28"/>
          <w:u w:val="single"/>
          <w:lang w:val="en-US"/>
        </w:rPr>
        <w:t>During Camp</w:t>
      </w:r>
    </w:p>
    <w:p w14:paraId="3E7060F0">
      <w:pPr>
        <w:rPr>
          <w:rFonts w:hint="default" w:ascii="Lato" w:hAnsi="Lato"/>
          <w:sz w:val="28"/>
          <w:szCs w:val="28"/>
          <w:lang w:val="en-US"/>
        </w:rPr>
      </w:pPr>
      <w:r>
        <w:rPr>
          <w:rFonts w:ascii="Lato" w:hAnsi="Lato"/>
          <w:sz w:val="28"/>
          <w:szCs w:val="28"/>
        </w:rPr>
        <w:t>Parents will receive information about the lodge location</w:t>
      </w:r>
      <w:r>
        <w:rPr>
          <w:rFonts w:hint="default" w:ascii="Lato" w:hAnsi="Lato"/>
          <w:sz w:val="28"/>
          <w:szCs w:val="28"/>
          <w:lang w:val="en-US"/>
        </w:rPr>
        <w:t xml:space="preserve"> on the first day</w:t>
      </w:r>
      <w:r>
        <w:rPr>
          <w:rFonts w:ascii="Lato" w:hAnsi="Lato"/>
          <w:sz w:val="28"/>
          <w:szCs w:val="28"/>
        </w:rPr>
        <w:t>.  Students will be transported to the camp.</w:t>
      </w:r>
      <w:r>
        <w:rPr>
          <w:rFonts w:hint="default" w:ascii="Lato" w:hAnsi="Lato"/>
          <w:sz w:val="28"/>
          <w:szCs w:val="28"/>
          <w:lang w:val="en-US"/>
        </w:rPr>
        <w:t xml:space="preserve"> </w:t>
      </w:r>
    </w:p>
    <w:p w14:paraId="76D11687">
      <w:pPr>
        <w:rPr>
          <w:rFonts w:hint="default" w:ascii="Lato" w:hAnsi="Lato"/>
          <w:sz w:val="28"/>
          <w:szCs w:val="28"/>
          <w:lang w:val="en-US"/>
        </w:rPr>
      </w:pPr>
      <w:r>
        <w:rPr>
          <w:rFonts w:hint="default" w:ascii="Lato" w:hAnsi="Lato"/>
          <w:sz w:val="28"/>
          <w:szCs w:val="28"/>
          <w:lang w:val="en-US"/>
        </w:rPr>
        <w:t>If an emergency arises during camp, text camp organizers at 310-871-2761 (Teresa Langness)  or (323) 229-1298 (Lily Ning). Or communicate a message to the land line 530-575-4500.</w:t>
      </w:r>
    </w:p>
    <w:p w14:paraId="042392AA">
      <w:pPr>
        <w:rPr>
          <w:rFonts w:hint="default" w:ascii="Lato" w:hAnsi="Lato"/>
          <w:sz w:val="28"/>
          <w:szCs w:val="28"/>
          <w:u w:val="single"/>
          <w:lang w:val="en-US"/>
        </w:rPr>
      </w:pPr>
      <w:r>
        <w:rPr>
          <w:rFonts w:hint="default" w:ascii="Lato" w:hAnsi="Lato"/>
          <w:sz w:val="28"/>
          <w:szCs w:val="28"/>
          <w:u w:val="single"/>
          <w:lang w:val="en-US"/>
        </w:rPr>
        <w:t>On the Last Day</w:t>
      </w:r>
    </w:p>
    <w:p w14:paraId="50882857">
      <w:pPr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Families will gather for a potluck picnic at Pioneer Park at </w:t>
      </w:r>
      <w:r>
        <w:rPr>
          <w:rFonts w:ascii="Lato" w:hAnsi="Lato"/>
          <w:b/>
          <w:bCs/>
          <w:sz w:val="28"/>
          <w:szCs w:val="28"/>
        </w:rPr>
        <w:t>12:00 noon on Saturday, July 19</w:t>
      </w:r>
      <w:r>
        <w:rPr>
          <w:rFonts w:ascii="Lato" w:hAnsi="Lato"/>
          <w:b/>
          <w:bCs/>
          <w:sz w:val="28"/>
          <w:szCs w:val="28"/>
          <w:vertAlign w:val="superscript"/>
        </w:rPr>
        <w:t>th</w:t>
      </w:r>
      <w:r>
        <w:rPr>
          <w:rFonts w:ascii="Lato" w:hAnsi="Lato"/>
          <w:sz w:val="28"/>
          <w:szCs w:val="28"/>
        </w:rPr>
        <w:t>. Sponsoring organizations will bring lunch.</w:t>
      </w:r>
      <w:r>
        <w:rPr>
          <w:rFonts w:hint="default" w:ascii="Lato" w:hAnsi="Lato"/>
          <w:sz w:val="28"/>
          <w:szCs w:val="28"/>
          <w:lang w:val="en-US"/>
        </w:rPr>
        <w:t xml:space="preserve"> Families may bring a favorite side dish (not mandatory).</w:t>
      </w:r>
      <w:r>
        <w:rPr>
          <w:rFonts w:ascii="Lato" w:hAnsi="Lato"/>
          <w:sz w:val="28"/>
          <w:szCs w:val="28"/>
        </w:rPr>
        <w:t xml:space="preserve"> The Change Agents will then say good-bye and depart with their parents at 1:30. </w:t>
      </w:r>
    </w:p>
    <w:p w14:paraId="630E6CF0">
      <w:pPr>
        <w:rPr>
          <w:rFonts w:ascii="Lato" w:hAnsi="Lato"/>
          <w:sz w:val="28"/>
          <w:szCs w:val="28"/>
        </w:rPr>
      </w:pPr>
    </w:p>
    <w:p w14:paraId="40BD57FE">
      <w:pPr>
        <w:rPr>
          <w:rFonts w:ascii="Lato" w:hAnsi="Lato"/>
          <w:sz w:val="28"/>
          <w:szCs w:val="28"/>
        </w:rPr>
      </w:pPr>
    </w:p>
    <w:p w14:paraId="1FEDAE36">
      <w:pPr>
        <w:rPr>
          <w:rFonts w:ascii="Lato" w:hAnsi="Lato"/>
          <w:sz w:val="28"/>
          <w:szCs w:val="28"/>
        </w:rPr>
      </w:pPr>
    </w:p>
    <w:p w14:paraId="10B68D94">
      <w:pPr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t>Packing List for Climate Change Agents:</w:t>
      </w:r>
    </w:p>
    <w:p w14:paraId="25456565">
      <w:pPr>
        <w:spacing w:after="0" w:line="240" w:lineRule="auto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Bring a small duffle bag with:</w:t>
      </w:r>
    </w:p>
    <w:p w14:paraId="7A64E545">
      <w:pPr>
        <w:spacing w:after="0" w:line="240" w:lineRule="auto"/>
        <w:rPr>
          <w:rFonts w:ascii="Lato" w:hAnsi="Lato"/>
          <w:sz w:val="28"/>
          <w:szCs w:val="28"/>
        </w:rPr>
      </w:pPr>
    </w:p>
    <w:p w14:paraId="2905BADA">
      <w:pPr>
        <w:pStyle w:val="31"/>
        <w:numPr>
          <w:ilvl w:val="0"/>
          <w:numId w:val="3"/>
        </w:numPr>
        <w:spacing w:after="0" w:line="240" w:lineRule="auto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3 changes of clothing, (including underwear and socks) </w:t>
      </w:r>
    </w:p>
    <w:p w14:paraId="496443C9">
      <w:pPr>
        <w:pStyle w:val="31"/>
        <w:numPr>
          <w:ilvl w:val="0"/>
          <w:numId w:val="0"/>
        </w:numPr>
        <w:spacing w:after="0" w:line="240" w:lineRule="auto"/>
        <w:ind w:firstLine="700" w:firstLineChars="250"/>
        <w:rPr>
          <w:rFonts w:ascii="Lato" w:hAnsi="Lato"/>
          <w:sz w:val="28"/>
          <w:szCs w:val="28"/>
        </w:rPr>
      </w:pPr>
      <w:r>
        <w:rPr>
          <w:rFonts w:hint="default" w:ascii="Lato" w:hAnsi="Lato"/>
          <w:sz w:val="28"/>
          <w:szCs w:val="28"/>
          <w:lang w:val="en-US"/>
        </w:rPr>
        <w:t>(</w:t>
      </w:r>
      <w:r>
        <w:rPr>
          <w:rFonts w:ascii="Lato" w:hAnsi="Lato"/>
          <w:sz w:val="28"/>
          <w:szCs w:val="28"/>
        </w:rPr>
        <w:t>Include long pants and a sweatshirt or jacket for cool evenings</w:t>
      </w:r>
      <w:r>
        <w:rPr>
          <w:rFonts w:hint="default" w:ascii="Lato" w:hAnsi="Lato"/>
          <w:sz w:val="28"/>
          <w:szCs w:val="28"/>
          <w:lang w:val="en-US"/>
        </w:rPr>
        <w:t>)</w:t>
      </w:r>
    </w:p>
    <w:p w14:paraId="139A1C0B">
      <w:pPr>
        <w:pStyle w:val="31"/>
        <w:numPr>
          <w:ilvl w:val="0"/>
          <w:numId w:val="3"/>
        </w:numPr>
        <w:spacing w:after="0" w:line="240" w:lineRule="auto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Modest Sleepwear</w:t>
      </w:r>
    </w:p>
    <w:p w14:paraId="3FA560AB">
      <w:pPr>
        <w:pStyle w:val="31"/>
        <w:numPr>
          <w:ilvl w:val="0"/>
          <w:numId w:val="3"/>
        </w:numPr>
        <w:spacing w:after="0" w:line="240" w:lineRule="auto"/>
        <w:rPr>
          <w:rFonts w:ascii="Lato" w:hAnsi="Lato"/>
          <w:sz w:val="28"/>
          <w:szCs w:val="28"/>
        </w:rPr>
      </w:pPr>
      <w:r>
        <w:rPr>
          <w:rFonts w:hint="default" w:ascii="Lato" w:hAnsi="Lato"/>
          <w:sz w:val="28"/>
          <w:szCs w:val="28"/>
          <w:lang w:val="en-US"/>
        </w:rPr>
        <w:t>A swim suit (may or may not be needed)</w:t>
      </w:r>
    </w:p>
    <w:p w14:paraId="3AB188B3">
      <w:pPr>
        <w:pStyle w:val="31"/>
        <w:numPr>
          <w:ilvl w:val="0"/>
          <w:numId w:val="3"/>
        </w:numPr>
        <w:spacing w:after="0" w:line="240" w:lineRule="auto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Toiletries</w:t>
      </w:r>
    </w:p>
    <w:p w14:paraId="372D61EA">
      <w:pPr>
        <w:pStyle w:val="31"/>
        <w:numPr>
          <w:ilvl w:val="0"/>
          <w:numId w:val="3"/>
        </w:numPr>
        <w:spacing w:after="0" w:line="240" w:lineRule="auto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A book, flashlight, and alarm clock, </w:t>
      </w:r>
      <w:r>
        <w:rPr>
          <w:rFonts w:hint="default" w:ascii="Lato" w:hAnsi="Lato"/>
          <w:sz w:val="28"/>
          <w:szCs w:val="28"/>
          <w:lang w:val="en-US"/>
        </w:rPr>
        <w:t>as</w:t>
      </w:r>
      <w:r>
        <w:rPr>
          <w:rFonts w:ascii="Lato" w:hAnsi="Lato"/>
          <w:sz w:val="28"/>
          <w:szCs w:val="28"/>
        </w:rPr>
        <w:t xml:space="preserve"> needed</w:t>
      </w:r>
    </w:p>
    <w:p w14:paraId="6A89D13E">
      <w:pPr>
        <w:pStyle w:val="31"/>
        <w:spacing w:after="0" w:line="240" w:lineRule="auto"/>
        <w:rPr>
          <w:rFonts w:ascii="Lato" w:hAnsi="Lato"/>
          <w:sz w:val="16"/>
          <w:szCs w:val="16"/>
        </w:rPr>
      </w:pPr>
    </w:p>
    <w:p w14:paraId="0B6EDB35">
      <w:pPr>
        <w:spacing w:after="0" w:line="240" w:lineRule="auto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Please note that cell phones are primarily used for research purposes at camp. Come prepared to p</w:t>
      </w:r>
      <w:bookmarkStart w:id="1" w:name="_GoBack"/>
      <w:bookmarkEnd w:id="1"/>
      <w:r>
        <w:rPr>
          <w:rFonts w:ascii="Lato" w:hAnsi="Lato"/>
          <w:sz w:val="28"/>
          <w:szCs w:val="28"/>
        </w:rPr>
        <w:t>articipate in the moment rather than on the phone!</w:t>
      </w:r>
    </w:p>
    <w:sectPr>
      <w:foot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panose1 w:val="020F0502020204030203"/>
    <w:charset w:val="00"/>
    <w:family w:val="swiss"/>
    <w:pitch w:val="default"/>
    <w:sig w:usb0="A00000AF" w:usb1="5000604B" w:usb2="00000000" w:usb3="00000000" w:csb0="20000093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ptos Black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8624614"/>
      <w:docPartObj>
        <w:docPartGallery w:val="autotext"/>
      </w:docPartObj>
    </w:sdtPr>
    <w:sdtContent>
      <w:p w14:paraId="210095FE"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28CCE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9A3A08"/>
    <w:multiLevelType w:val="multilevel"/>
    <w:tmpl w:val="649A3A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DC319AE"/>
    <w:multiLevelType w:val="multilevel"/>
    <w:tmpl w:val="6DC319A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14E"/>
    <w:multiLevelType w:val="multilevel"/>
    <w:tmpl w:val="7911514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1A"/>
    <w:rsid w:val="000F731A"/>
    <w:rsid w:val="00114DD3"/>
    <w:rsid w:val="001274C5"/>
    <w:rsid w:val="001A0688"/>
    <w:rsid w:val="001F61C5"/>
    <w:rsid w:val="00225F8C"/>
    <w:rsid w:val="00276059"/>
    <w:rsid w:val="002E6402"/>
    <w:rsid w:val="00310891"/>
    <w:rsid w:val="00312E9F"/>
    <w:rsid w:val="003665DB"/>
    <w:rsid w:val="003A2414"/>
    <w:rsid w:val="00486D82"/>
    <w:rsid w:val="004D6D36"/>
    <w:rsid w:val="00587181"/>
    <w:rsid w:val="005A27FC"/>
    <w:rsid w:val="00601DE4"/>
    <w:rsid w:val="0060497E"/>
    <w:rsid w:val="00606623"/>
    <w:rsid w:val="0067050E"/>
    <w:rsid w:val="006A5AD8"/>
    <w:rsid w:val="00724594"/>
    <w:rsid w:val="00765C21"/>
    <w:rsid w:val="00780640"/>
    <w:rsid w:val="007A1272"/>
    <w:rsid w:val="007E7A7E"/>
    <w:rsid w:val="007F31BF"/>
    <w:rsid w:val="00804617"/>
    <w:rsid w:val="00821855"/>
    <w:rsid w:val="008419FE"/>
    <w:rsid w:val="008859D3"/>
    <w:rsid w:val="008D42B6"/>
    <w:rsid w:val="008E5BB0"/>
    <w:rsid w:val="00923F39"/>
    <w:rsid w:val="009249A6"/>
    <w:rsid w:val="00934442"/>
    <w:rsid w:val="009547F3"/>
    <w:rsid w:val="00A03242"/>
    <w:rsid w:val="00AB365E"/>
    <w:rsid w:val="00B64105"/>
    <w:rsid w:val="00B96FD6"/>
    <w:rsid w:val="00BE1542"/>
    <w:rsid w:val="00C64FC8"/>
    <w:rsid w:val="00CA1DD6"/>
    <w:rsid w:val="00CA2A08"/>
    <w:rsid w:val="00D52C5F"/>
    <w:rsid w:val="00D93772"/>
    <w:rsid w:val="00D9510C"/>
    <w:rsid w:val="00D95477"/>
    <w:rsid w:val="00DA1FBD"/>
    <w:rsid w:val="00DD3879"/>
    <w:rsid w:val="00E44C1A"/>
    <w:rsid w:val="00E52A70"/>
    <w:rsid w:val="00E52A80"/>
    <w:rsid w:val="00E554F8"/>
    <w:rsid w:val="00E5612B"/>
    <w:rsid w:val="00E97D5F"/>
    <w:rsid w:val="330A6D9D"/>
    <w:rsid w:val="537539FA"/>
    <w:rsid w:val="7DE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HAnsi" w:cstheme="minorBidi"/>
      <w:kern w:val="2"/>
      <w:sz w:val="24"/>
      <w:szCs w:val="24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5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Header Char"/>
    <w:basedOn w:val="11"/>
    <w:link w:val="14"/>
    <w:qFormat/>
    <w:uiPriority w:val="99"/>
  </w:style>
  <w:style w:type="character" w:customStyle="1" w:styleId="38">
    <w:name w:val="Footer Char"/>
    <w:basedOn w:val="11"/>
    <w:link w:val="13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5.GIF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845</Words>
  <Characters>4819</Characters>
  <Lines>40</Lines>
  <Paragraphs>11</Paragraphs>
  <TotalTime>44</TotalTime>
  <ScaleCrop>false</ScaleCrop>
  <LinksUpToDate>false</LinksUpToDate>
  <CharactersWithSpaces>5653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2025-02-07T22:31:00Z</dcterms:created>
  <dc:creator>Teresa Langness</dc:creator>
  <cp:lastModifiedBy>Teresa Langness</cp:lastModifiedBy>
  <dcterms:modified xsi:type="dcterms:W3CDTF">2025-03-22T13:30:21Z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009277A56DF74006A1A3CAEDC5039C32_13</vt:lpwstr>
  </property>
</Properties>
</file>